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E48" w:rsidRPr="008260A4" w:rsidRDefault="009E3E48" w:rsidP="009E3E48">
      <w:pPr>
        <w:ind w:right="360"/>
        <w:jc w:val="both"/>
        <w:rPr>
          <w:color w:val="F79646"/>
          <w:sz w:val="32"/>
          <w:szCs w:val="36"/>
        </w:rPr>
      </w:pPr>
      <w:r>
        <w:rPr>
          <w:b/>
          <w:i/>
          <w:color w:val="F79646"/>
          <w:sz w:val="32"/>
          <w:szCs w:val="36"/>
        </w:rPr>
        <w:t>6/24/2020</w:t>
      </w:r>
    </w:p>
    <w:p w:rsidR="009E3E48" w:rsidRPr="008260A4" w:rsidRDefault="009E3E48" w:rsidP="009E3E48">
      <w:pPr>
        <w:ind w:right="360"/>
        <w:jc w:val="both"/>
        <w:rPr>
          <w:color w:val="595959"/>
          <w:sz w:val="32"/>
          <w:szCs w:val="36"/>
        </w:rPr>
      </w:pPr>
      <w:r w:rsidRPr="008260A4">
        <w:rPr>
          <w:b/>
          <w:color w:val="595959"/>
          <w:sz w:val="32"/>
          <w:szCs w:val="36"/>
        </w:rPr>
        <w:t>MEETING MINUTES</w:t>
      </w:r>
    </w:p>
    <w:p w:rsidR="009E3E48" w:rsidRPr="008260A4" w:rsidRDefault="009E3E48" w:rsidP="009E3E48">
      <w:pPr>
        <w:rPr>
          <w:i/>
          <w:color w:val="404040"/>
          <w:sz w:val="22"/>
          <w:szCs w:val="22"/>
        </w:rPr>
      </w:pPr>
      <w:r w:rsidRPr="008260A4">
        <w:rPr>
          <w:i/>
          <w:color w:val="404040"/>
          <w:sz w:val="22"/>
          <w:szCs w:val="22"/>
        </w:rPr>
        <w:t>*Note: Minutes should be approved at the end of the meeting or at the next meeting. After approval, minutes and attendance will be entered into the department database within two weeks.</w:t>
      </w:r>
    </w:p>
    <w:p w:rsidR="009E3E48" w:rsidRDefault="009E3E48" w:rsidP="009E3E48">
      <w:pPr>
        <w:rPr>
          <w:color w:val="F79646"/>
        </w:rPr>
      </w:pPr>
      <w:r w:rsidRPr="008260A4">
        <w:rPr>
          <w:color w:val="F79646"/>
        </w:rPr>
        <w:t>Starting Time</w:t>
      </w:r>
      <w:r>
        <w:rPr>
          <w:color w:val="F79646"/>
        </w:rPr>
        <w:t xml:space="preserve">:    </w:t>
      </w:r>
      <w:r w:rsidR="00E50ED9">
        <w:rPr>
          <w:color w:val="F79646"/>
        </w:rPr>
        <w:t>3:31</w:t>
      </w:r>
      <w:r>
        <w:t xml:space="preserve">           </w:t>
      </w:r>
      <w:r w:rsidRPr="008260A4">
        <w:t xml:space="preserve"> </w:t>
      </w:r>
      <w:r w:rsidR="00E50ED9">
        <w:rPr>
          <w:color w:val="F79646"/>
        </w:rPr>
        <w:t>Ending Time: 4:55</w:t>
      </w:r>
    </w:p>
    <w:p w:rsidR="009E3E48" w:rsidRDefault="009E3E48" w:rsidP="009E3E48">
      <w:pPr>
        <w:rPr>
          <w:color w:val="F79646"/>
          <w:sz w:val="28"/>
          <w:szCs w:val="28"/>
        </w:rPr>
      </w:pPr>
      <w:r w:rsidRPr="008260A4">
        <w:rPr>
          <w:color w:val="F79646"/>
          <w:sz w:val="28"/>
          <w:szCs w:val="28"/>
        </w:rPr>
        <w:t>Decisions/Action Items</w:t>
      </w:r>
    </w:p>
    <w:p w:rsidR="004A4D99" w:rsidRPr="00872C68" w:rsidRDefault="004A4D99" w:rsidP="009E3E48">
      <w:pPr>
        <w:rPr>
          <w:color w:val="F79646"/>
          <w:sz w:val="28"/>
          <w:szCs w:val="28"/>
        </w:rPr>
      </w:pPr>
    </w:p>
    <w:p w:rsidR="009E3E48" w:rsidRPr="008260A4" w:rsidRDefault="009E3E48" w:rsidP="009E3E48">
      <w:pPr>
        <w:spacing w:line="288" w:lineRule="auto"/>
        <w:rPr>
          <w:b/>
        </w:rPr>
      </w:pPr>
      <w:r w:rsidRPr="008260A4">
        <w:rPr>
          <w:b/>
        </w:rPr>
        <w:t xml:space="preserve">1. </w:t>
      </w:r>
      <w:r>
        <w:rPr>
          <w:b/>
        </w:rPr>
        <w:t xml:space="preserve">Welcome/ </w:t>
      </w:r>
      <w:r w:rsidRPr="008260A4">
        <w:rPr>
          <w:b/>
        </w:rPr>
        <w:t>Roll Call</w:t>
      </w:r>
    </w:p>
    <w:p w:rsidR="009E3E48" w:rsidRDefault="009E3E48" w:rsidP="009E3E48">
      <w:pPr>
        <w:spacing w:line="288" w:lineRule="auto"/>
      </w:pPr>
      <w:r w:rsidRPr="008260A4">
        <w:t>Members Present: CHS, CMS, RES, JDE</w:t>
      </w:r>
      <w:r>
        <w:t>, BCE, DDE, CES, GES, AMS, NWECHS Lilia Maldonado,</w:t>
      </w:r>
      <w:r w:rsidR="000E30D8">
        <w:t xml:space="preserve"> Dr. Pedro </w:t>
      </w:r>
      <w:proofErr w:type="spellStart"/>
      <w:r w:rsidR="000E30D8">
        <w:t>Galviz</w:t>
      </w:r>
      <w:proofErr w:type="spellEnd"/>
      <w:r w:rsidR="000E30D8">
        <w:t xml:space="preserve">, </w:t>
      </w:r>
      <w:r>
        <w:t xml:space="preserve"> Dr. Debra </w:t>
      </w:r>
      <w:proofErr w:type="spellStart"/>
      <w:r>
        <w:t>Kerney</w:t>
      </w:r>
      <w:proofErr w:type="spellEnd"/>
      <w:r>
        <w:t>, Dr. Monica Reyes, Luis Guerra Finance, Andrew Reynoso, Liza Rodriguez, Elvia Moreno, Nicole Morales, Cristina Pulley Finance, Elizabet</w:t>
      </w:r>
      <w:r w:rsidR="000E30D8">
        <w:t xml:space="preserve">h </w:t>
      </w:r>
      <w:proofErr w:type="spellStart"/>
      <w:r w:rsidR="000E30D8">
        <w:t>Sida</w:t>
      </w:r>
      <w:proofErr w:type="spellEnd"/>
      <w:r w:rsidR="000E30D8">
        <w:t xml:space="preserve">, </w:t>
      </w:r>
      <w:r w:rsidR="00C60E8E">
        <w:t xml:space="preserve">Dr. </w:t>
      </w:r>
      <w:r w:rsidR="000E30D8">
        <w:t xml:space="preserve">Oscar Rico, </w:t>
      </w:r>
      <w:r>
        <w:t xml:space="preserve"> Claudia </w:t>
      </w:r>
      <w:proofErr w:type="spellStart"/>
      <w:r>
        <w:t>Olivera</w:t>
      </w:r>
      <w:proofErr w:type="spellEnd"/>
      <w:r>
        <w:t>, Estela Jimenez,</w:t>
      </w:r>
      <w:r w:rsidR="00C60E8E">
        <w:t xml:space="preserve"> </w:t>
      </w:r>
      <w:proofErr w:type="spellStart"/>
      <w:r w:rsidR="00C60E8E">
        <w:t>Yirah</w:t>
      </w:r>
      <w:proofErr w:type="spellEnd"/>
      <w:r w:rsidR="00C60E8E">
        <w:t xml:space="preserve"> </w:t>
      </w:r>
      <w:proofErr w:type="spellStart"/>
      <w:r w:rsidR="00C60E8E">
        <w:t>Valverde</w:t>
      </w:r>
      <w:proofErr w:type="spellEnd"/>
      <w:r w:rsidR="00C60E8E">
        <w:t>,</w:t>
      </w:r>
      <w:r>
        <w:t xml:space="preserve"> </w:t>
      </w:r>
      <w:r w:rsidR="00C60E8E">
        <w:t xml:space="preserve">Stacey Parker, </w:t>
      </w:r>
      <w:r>
        <w:t xml:space="preserve">April </w:t>
      </w:r>
      <w:proofErr w:type="spellStart"/>
      <w:r>
        <w:t>Galaviz</w:t>
      </w:r>
      <w:proofErr w:type="spellEnd"/>
      <w:r>
        <w:t>, Bruno Vasquez and Maria Silva (ALS).</w:t>
      </w:r>
      <w:r w:rsidR="0002276D">
        <w:t xml:space="preserve"> Parents: Gracie Gonzalez (AMS, CHS) Mrs. </w:t>
      </w:r>
      <w:proofErr w:type="spellStart"/>
      <w:r w:rsidR="0002276D">
        <w:t>Genereau</w:t>
      </w:r>
      <w:proofErr w:type="spellEnd"/>
      <w:r w:rsidR="0002276D">
        <w:t xml:space="preserve"> (CES).</w:t>
      </w:r>
      <w:r>
        <w:t xml:space="preserve"> Paras: Missing CHS, CMS, NWECHS, AMS, DDE, RES, JDE, and BCE. </w:t>
      </w:r>
    </w:p>
    <w:p w:rsidR="009E3E48" w:rsidRDefault="009E3E48" w:rsidP="009E3E48">
      <w:pPr>
        <w:spacing w:line="288" w:lineRule="auto"/>
      </w:pPr>
    </w:p>
    <w:p w:rsidR="009E3E48" w:rsidRPr="00704F85" w:rsidRDefault="009E3E48" w:rsidP="009E3E48">
      <w:pPr>
        <w:spacing w:line="288" w:lineRule="auto"/>
        <w:rPr>
          <w:b/>
        </w:rPr>
      </w:pPr>
      <w:r>
        <w:rPr>
          <w:b/>
        </w:rPr>
        <w:t xml:space="preserve">2. Approval of June 3, 2020 </w:t>
      </w:r>
      <w:r w:rsidRPr="00704F85">
        <w:rPr>
          <w:b/>
        </w:rPr>
        <w:t xml:space="preserve">Minutes </w:t>
      </w:r>
    </w:p>
    <w:p w:rsidR="009E3E48" w:rsidRDefault="003723D5" w:rsidP="009E3E48">
      <w:pPr>
        <w:spacing w:line="288" w:lineRule="auto"/>
      </w:pPr>
      <w:r>
        <w:t>Diane Ramirez made a motion to approve June 3</w:t>
      </w:r>
      <w:r w:rsidRPr="003723D5">
        <w:rPr>
          <w:vertAlign w:val="superscript"/>
        </w:rPr>
        <w:t>rd</w:t>
      </w:r>
      <w:r>
        <w:t xml:space="preserve"> </w:t>
      </w:r>
      <w:r w:rsidR="00D97169">
        <w:t>minutes and</w:t>
      </w:r>
      <w:r w:rsidR="009E3E48">
        <w:t xml:space="preserve"> </w:t>
      </w:r>
      <w:r>
        <w:t xml:space="preserve">Karen Brooks </w:t>
      </w:r>
      <w:r w:rsidR="009E3E48">
        <w:t>seconds the motion. All committee members were in agreement to the motion.</w:t>
      </w:r>
    </w:p>
    <w:p w:rsidR="009E3E48" w:rsidRDefault="009E3E48" w:rsidP="009E3E48">
      <w:pPr>
        <w:spacing w:line="288" w:lineRule="auto"/>
      </w:pPr>
    </w:p>
    <w:p w:rsidR="009E3E48" w:rsidRDefault="009E3E48" w:rsidP="009E3E48">
      <w:pPr>
        <w:spacing w:line="288" w:lineRule="auto"/>
        <w:rPr>
          <w:b/>
        </w:rPr>
      </w:pPr>
      <w:r w:rsidRPr="009E3E48">
        <w:rPr>
          <w:b/>
        </w:rPr>
        <w:t>3.</w:t>
      </w:r>
      <w:r>
        <w:rPr>
          <w:b/>
        </w:rPr>
        <w:t xml:space="preserve"> </w:t>
      </w:r>
      <w:r w:rsidRPr="009E3E48">
        <w:rPr>
          <w:b/>
        </w:rPr>
        <w:t>COVID 19 Updates</w:t>
      </w:r>
    </w:p>
    <w:p w:rsidR="00A51773" w:rsidRDefault="00261933" w:rsidP="009E3E48">
      <w:pPr>
        <w:spacing w:line="288" w:lineRule="auto"/>
      </w:pPr>
      <w:r w:rsidRPr="00261933">
        <w:t>Dr.</w:t>
      </w:r>
      <w:r>
        <w:t xml:space="preserve"> Pedro</w:t>
      </w:r>
      <w:r w:rsidR="00C60E8E">
        <w:t xml:space="preserve"> </w:t>
      </w:r>
      <w:proofErr w:type="spellStart"/>
      <w:r w:rsidR="00C60E8E">
        <w:t>Galaviz</w:t>
      </w:r>
      <w:proofErr w:type="spellEnd"/>
      <w:r w:rsidR="00C60E8E">
        <w:t xml:space="preserve"> discussed</w:t>
      </w:r>
      <w:r w:rsidRPr="00261933">
        <w:t xml:space="preserve"> the high schools plans</w:t>
      </w:r>
      <w:r w:rsidR="00C60E8E">
        <w:t xml:space="preserve"> for next year</w:t>
      </w:r>
      <w:r w:rsidRPr="00261933">
        <w:t xml:space="preserve"> and will meet with the middle school an</w:t>
      </w:r>
      <w:r w:rsidR="00C60E8E">
        <w:t>d elementary principals on June 25</w:t>
      </w:r>
      <w:r w:rsidR="00C60E8E" w:rsidRPr="00C60E8E">
        <w:rPr>
          <w:vertAlign w:val="superscript"/>
        </w:rPr>
        <w:t>th</w:t>
      </w:r>
      <w:r w:rsidRPr="00261933">
        <w:t>.</w:t>
      </w:r>
      <w:r>
        <w:t xml:space="preserve"> We are still w</w:t>
      </w:r>
      <w:r w:rsidR="00C60E8E">
        <w:t>aiting on information from the Commissioner regarding</w:t>
      </w:r>
      <w:r>
        <w:t xml:space="preserve"> face to face instruction. </w:t>
      </w:r>
      <w:r w:rsidR="00A51773">
        <w:t>Lilia</w:t>
      </w:r>
      <w:r w:rsidR="00C60E8E">
        <w:t xml:space="preserve"> Maldonado discussed </w:t>
      </w:r>
      <w:r w:rsidR="00A51773">
        <w:t>the mandate of wearing masks in businesses throughout El Paso. Canutillo ISD and Anthony ISD have teamed up to do COVID</w:t>
      </w:r>
      <w:r w:rsidR="000503A3">
        <w:t xml:space="preserve"> 19</w:t>
      </w:r>
      <w:r w:rsidR="00A51773">
        <w:t xml:space="preserve"> testing for the next 4 Tuesdays.</w:t>
      </w:r>
      <w:r w:rsidR="00C60E8E">
        <w:t xml:space="preserve"> The DAC committee discussed</w:t>
      </w:r>
      <w:r w:rsidR="00A51773">
        <w:t xml:space="preserve"> the </w:t>
      </w:r>
      <w:r w:rsidR="00A8246F">
        <w:t>protocol</w:t>
      </w:r>
      <w:r w:rsidR="00A51773">
        <w:t xml:space="preserve"> for staff</w:t>
      </w:r>
      <w:r w:rsidR="000503A3">
        <w:t xml:space="preserve"> members</w:t>
      </w:r>
      <w:r w:rsidR="00A51773">
        <w:t xml:space="preserve"> that are diagnosed with C</w:t>
      </w:r>
      <w:r w:rsidR="000503A3">
        <w:t>OVID 19.</w:t>
      </w:r>
      <w:r w:rsidR="00C60E8E">
        <w:t xml:space="preserve"> Dr. Monica Reyes stated</w:t>
      </w:r>
      <w:r w:rsidR="00A51773">
        <w:t xml:space="preserve"> that the nurses of the district will be meeting with health officials and will know the guidelines on how to address staff and students that have be</w:t>
      </w:r>
      <w:r w:rsidR="00997A46">
        <w:t>e</w:t>
      </w:r>
      <w:r w:rsidR="00A51773">
        <w:t>n diagnosed with COV</w:t>
      </w:r>
      <w:r w:rsidR="00997A46">
        <w:t>ID 19. The district will take it on a case by case basis as far as</w:t>
      </w:r>
      <w:r w:rsidR="000503A3">
        <w:t xml:space="preserve"> each</w:t>
      </w:r>
      <w:r w:rsidR="00997A46">
        <w:t xml:space="preserve"> COVID 19 diagnosis. FMLA may help with empl</w:t>
      </w:r>
      <w:r w:rsidR="00DD1DC4">
        <w:t>oyees that have to take off days that exceed</w:t>
      </w:r>
      <w:r w:rsidR="000E30D8">
        <w:t xml:space="preserve"> the</w:t>
      </w:r>
      <w:r w:rsidR="00DD1DC4">
        <w:t xml:space="preserve"> two weeks</w:t>
      </w:r>
      <w:r w:rsidR="00997A46">
        <w:t xml:space="preserve"> due to</w:t>
      </w:r>
      <w:r w:rsidR="000503A3">
        <w:t xml:space="preserve"> a</w:t>
      </w:r>
      <w:r w:rsidR="00997A46">
        <w:t xml:space="preserve"> COVID 19 diagnosis. The district is putting together </w:t>
      </w:r>
      <w:r w:rsidR="00C00EC0">
        <w:t xml:space="preserve">a </w:t>
      </w:r>
      <w:r w:rsidR="00997A46">
        <w:t>protocol and procedures for staff</w:t>
      </w:r>
      <w:r w:rsidR="00A8246F">
        <w:t xml:space="preserve"> members that are</w:t>
      </w:r>
      <w:r w:rsidR="00997A46">
        <w:t xml:space="preserve"> diagnosed with COVID 19.</w:t>
      </w:r>
      <w:r w:rsidR="000E30D8">
        <w:t xml:space="preserve"> </w:t>
      </w:r>
      <w:r w:rsidR="00E84A46">
        <w:t>T</w:t>
      </w:r>
      <w:r w:rsidR="000E30D8">
        <w:t>he district will create a staff survey on starting school procedures</w:t>
      </w:r>
      <w:r w:rsidR="00E84A46">
        <w:t xml:space="preserve"> to help collect information. </w:t>
      </w:r>
      <w:r w:rsidR="00E432D6">
        <w:t xml:space="preserve">Elvia Moreno </w:t>
      </w:r>
      <w:r w:rsidR="00E04F18">
        <w:t>discussed doing</w:t>
      </w:r>
      <w:r w:rsidR="00627A60">
        <w:t xml:space="preserve"> a (Q&amp;A) q</w:t>
      </w:r>
      <w:r w:rsidR="00E04F18">
        <w:t>uestion</w:t>
      </w:r>
      <w:r w:rsidR="00627A60">
        <w:t xml:space="preserve"> and a</w:t>
      </w:r>
      <w:r w:rsidR="00E04F18">
        <w:t xml:space="preserve">nswer and FAQ for CISD staff and employees. </w:t>
      </w:r>
    </w:p>
    <w:p w:rsidR="000E30D8" w:rsidRPr="00261933" w:rsidRDefault="000E30D8" w:rsidP="009E3E48">
      <w:pPr>
        <w:spacing w:line="288" w:lineRule="auto"/>
      </w:pPr>
    </w:p>
    <w:p w:rsidR="009E3E48" w:rsidRDefault="009E3E48" w:rsidP="009E3E48">
      <w:pPr>
        <w:spacing w:line="288" w:lineRule="auto"/>
        <w:rPr>
          <w:b/>
        </w:rPr>
      </w:pPr>
      <w:r>
        <w:rPr>
          <w:b/>
        </w:rPr>
        <w:t xml:space="preserve">4. Commissioner </w:t>
      </w:r>
      <w:proofErr w:type="spellStart"/>
      <w:r>
        <w:rPr>
          <w:b/>
        </w:rPr>
        <w:t>Morath</w:t>
      </w:r>
      <w:proofErr w:type="spellEnd"/>
      <w:r>
        <w:rPr>
          <w:b/>
        </w:rPr>
        <w:t xml:space="preserve"> (Update)</w:t>
      </w:r>
    </w:p>
    <w:p w:rsidR="009E3E48" w:rsidRDefault="00CA1A38" w:rsidP="009E3E48">
      <w:pPr>
        <w:spacing w:line="288" w:lineRule="auto"/>
      </w:pPr>
      <w:r>
        <w:t>Lilia Maldonado discussed the two</w:t>
      </w:r>
      <w:r w:rsidR="00353B08">
        <w:t xml:space="preserve"> instruction</w:t>
      </w:r>
      <w:r>
        <w:t xml:space="preserve"> methods for attending school in the 2020-2021 school year. </w:t>
      </w:r>
      <w:r w:rsidR="00D53A3E">
        <w:t xml:space="preserve">The first is the Synchronous instruction method where all member are present and </w:t>
      </w:r>
      <w:r w:rsidR="00D53A3E">
        <w:lastRenderedPageBreak/>
        <w:t>getting instruction at the same time. The second is the Asynchronous instruction method</w:t>
      </w:r>
      <w:r w:rsidR="00353B08">
        <w:t xml:space="preserve"> which</w:t>
      </w:r>
      <w:r w:rsidR="00D53A3E">
        <w:t xml:space="preserve"> does not require all members to participate at the same time and is more self-paced. </w:t>
      </w:r>
    </w:p>
    <w:p w:rsidR="0004558F" w:rsidRPr="000E30D8" w:rsidRDefault="0004558F" w:rsidP="009E3E48">
      <w:pPr>
        <w:spacing w:line="288" w:lineRule="auto"/>
      </w:pPr>
    </w:p>
    <w:p w:rsidR="009E3E48" w:rsidRDefault="009E3E48" w:rsidP="009E3E48">
      <w:pPr>
        <w:spacing w:line="288" w:lineRule="auto"/>
        <w:rPr>
          <w:b/>
        </w:rPr>
      </w:pPr>
      <w:r>
        <w:rPr>
          <w:b/>
        </w:rPr>
        <w:t>5. Task Force Update</w:t>
      </w:r>
    </w:p>
    <w:p w:rsidR="001F0075" w:rsidRDefault="001B3E8F" w:rsidP="009E3E48">
      <w:pPr>
        <w:spacing w:line="288" w:lineRule="auto"/>
      </w:pPr>
      <w:r>
        <w:t>Dr. Reyes discussed</w:t>
      </w:r>
      <w:r w:rsidR="004B5CDD" w:rsidRPr="004B5CDD">
        <w:t xml:space="preserve"> safety precautions</w:t>
      </w:r>
      <w:r w:rsidR="004B5CDD">
        <w:t xml:space="preserve"> that staff and students will take part in</w:t>
      </w:r>
      <w:r>
        <w:t xml:space="preserve"> this upcoming school year</w:t>
      </w:r>
      <w:r w:rsidR="004B5CDD">
        <w:t>. PPE (Personal Protective Equipment) will be provided by the district to each school. Reusable masks will be provided to all students and staff. Gloves and shields will be provided for staff</w:t>
      </w:r>
      <w:r w:rsidR="00AA360B">
        <w:t xml:space="preserve"> members</w:t>
      </w:r>
      <w:r w:rsidR="004B5CDD">
        <w:t xml:space="preserve">. </w:t>
      </w:r>
      <w:r w:rsidR="00AA360B">
        <w:t xml:space="preserve">Students in </w:t>
      </w:r>
      <w:r w:rsidR="004B5CDD">
        <w:t>Pre-K thru 2</w:t>
      </w:r>
      <w:r w:rsidR="004B5CDD" w:rsidRPr="004B5CDD">
        <w:rPr>
          <w:vertAlign w:val="superscript"/>
        </w:rPr>
        <w:t>nd</w:t>
      </w:r>
      <w:r w:rsidR="004B5CDD">
        <w:t xml:space="preserve"> grade will be provided face shields and </w:t>
      </w:r>
      <w:r w:rsidR="006A3653">
        <w:t xml:space="preserve">students in </w:t>
      </w:r>
      <w:r w:rsidR="004B5CDD">
        <w:t>3</w:t>
      </w:r>
      <w:r w:rsidR="004B5CDD" w:rsidRPr="004B5CDD">
        <w:rPr>
          <w:vertAlign w:val="superscript"/>
        </w:rPr>
        <w:t>rd</w:t>
      </w:r>
      <w:r w:rsidR="004B5CDD">
        <w:t xml:space="preserve"> thru 12</w:t>
      </w:r>
      <w:r w:rsidR="004B5CDD" w:rsidRPr="004B5CDD">
        <w:rPr>
          <w:vertAlign w:val="superscript"/>
        </w:rPr>
        <w:t>th</w:t>
      </w:r>
      <w:r w:rsidR="004B5CDD">
        <w:t xml:space="preserve"> grade will be provided masks. Each campus will be provided t</w:t>
      </w:r>
      <w:r w:rsidR="00C4406C">
        <w:t>hermometers and</w:t>
      </w:r>
      <w:r w:rsidR="00775B39">
        <w:t xml:space="preserve"> hand sanitizer</w:t>
      </w:r>
      <w:r w:rsidR="001F0075">
        <w:t>.</w:t>
      </w:r>
      <w:r w:rsidR="00F339B4">
        <w:t xml:space="preserve"> The district will provide</w:t>
      </w:r>
      <w:r w:rsidR="002025E1">
        <w:t xml:space="preserve"> various PPE</w:t>
      </w:r>
      <w:r w:rsidR="0016600B">
        <w:t xml:space="preserve"> (Personal Protective Equipment)</w:t>
      </w:r>
      <w:r w:rsidR="002025E1">
        <w:t xml:space="preserve"> to the SPED population as needed. </w:t>
      </w:r>
    </w:p>
    <w:p w:rsidR="004B5CDD" w:rsidRDefault="00BE3930" w:rsidP="009E3E48">
      <w:pPr>
        <w:spacing w:line="288" w:lineRule="auto"/>
      </w:pPr>
      <w:r>
        <w:t>A parent asked whether or not the students will rotate</w:t>
      </w:r>
      <w:r w:rsidR="001F0075">
        <w:t xml:space="preserve"> </w:t>
      </w:r>
      <w:r>
        <w:t>classes in the various levels</w:t>
      </w:r>
      <w:r w:rsidR="00102FB2">
        <w:t>.</w:t>
      </w:r>
      <w:r w:rsidR="00F644B0">
        <w:t xml:space="preserve"> Secondary c</w:t>
      </w:r>
      <w:r w:rsidR="003D3BEB">
        <w:t>ampuses will have</w:t>
      </w:r>
      <w:r w:rsidR="001F0075">
        <w:t xml:space="preserve"> students rotate from classroom to classroom with proper precautions</w:t>
      </w:r>
      <w:r w:rsidR="00C40F4E">
        <w:t xml:space="preserve">. Lilia Maldonado clarifies </w:t>
      </w:r>
      <w:r w:rsidR="008A3896">
        <w:t>our calendar</w:t>
      </w:r>
      <w:r w:rsidR="0004558F">
        <w:t xml:space="preserve"> for the 2020-2021 school year</w:t>
      </w:r>
      <w:r w:rsidR="008A3896">
        <w:t xml:space="preserve"> being an intersessional calendar and not a year round calendar. </w:t>
      </w:r>
      <w:r w:rsidR="00BB12F4">
        <w:t>Th</w:t>
      </w:r>
      <w:r w:rsidR="001B3E8F">
        <w:t>e intersessions can b</w:t>
      </w:r>
      <w:r w:rsidR="00BB12F4">
        <w:t>e moved around if we have</w:t>
      </w:r>
      <w:r w:rsidR="00AB4C71">
        <w:t xml:space="preserve"> a</w:t>
      </w:r>
      <w:r w:rsidR="00BB12F4">
        <w:t xml:space="preserve"> COVID</w:t>
      </w:r>
      <w:r w:rsidR="001B3E8F">
        <w:t xml:space="preserve"> 19</w:t>
      </w:r>
      <w:r w:rsidR="00BB12F4">
        <w:t xml:space="preserve"> spike</w:t>
      </w:r>
      <w:r w:rsidR="001B3E8F">
        <w:t>.</w:t>
      </w:r>
    </w:p>
    <w:p w:rsidR="001B3E8F" w:rsidRPr="004B5CDD" w:rsidRDefault="001B3E8F" w:rsidP="009E3E48">
      <w:pPr>
        <w:spacing w:line="288" w:lineRule="auto"/>
      </w:pPr>
      <w:bookmarkStart w:id="0" w:name="_GoBack"/>
      <w:bookmarkEnd w:id="0"/>
    </w:p>
    <w:p w:rsidR="00BB12F4" w:rsidRDefault="009E3E48" w:rsidP="009E3E48">
      <w:pPr>
        <w:rPr>
          <w:b/>
        </w:rPr>
      </w:pPr>
      <w:r>
        <w:rPr>
          <w:b/>
        </w:rPr>
        <w:t>6.</w:t>
      </w:r>
      <w:r w:rsidRPr="004C3EF5">
        <w:rPr>
          <w:b/>
        </w:rPr>
        <w:t xml:space="preserve"> Look</w:t>
      </w:r>
      <w:r w:rsidR="00BB12F4">
        <w:rPr>
          <w:b/>
        </w:rPr>
        <w:t>ing Forward Next Meeting: July 1</w:t>
      </w:r>
      <w:r w:rsidR="00BB12F4" w:rsidRPr="00BB12F4">
        <w:rPr>
          <w:b/>
          <w:vertAlign w:val="superscript"/>
        </w:rPr>
        <w:t>st</w:t>
      </w:r>
      <w:r w:rsidR="00BB12F4">
        <w:rPr>
          <w:b/>
        </w:rPr>
        <w:t xml:space="preserve"> 3:30pm</w:t>
      </w:r>
    </w:p>
    <w:p w:rsidR="009E3E48" w:rsidRDefault="009E3E48" w:rsidP="009E3E48">
      <w:pPr>
        <w:rPr>
          <w:b/>
        </w:rPr>
      </w:pPr>
      <w:r>
        <w:rPr>
          <w:b/>
        </w:rPr>
        <w:t>Place on next agenda</w:t>
      </w:r>
      <w:r w:rsidR="00BB12F4">
        <w:rPr>
          <w:b/>
        </w:rPr>
        <w:t xml:space="preserve">: </w:t>
      </w:r>
      <w:r>
        <w:rPr>
          <w:b/>
        </w:rPr>
        <w:t xml:space="preserve"> </w:t>
      </w:r>
      <w:r w:rsidR="00BB12F4">
        <w:rPr>
          <w:b/>
        </w:rPr>
        <w:t>COVID 19 Updates, Task Force Updates</w:t>
      </w:r>
      <w:r w:rsidR="002F1713">
        <w:rPr>
          <w:b/>
        </w:rPr>
        <w:t xml:space="preserve"> and</w:t>
      </w:r>
      <w:r w:rsidR="00BB12F4">
        <w:rPr>
          <w:b/>
        </w:rPr>
        <w:t xml:space="preserve"> Commissioner</w:t>
      </w:r>
      <w:r w:rsidR="002F1713">
        <w:rPr>
          <w:b/>
        </w:rPr>
        <w:t xml:space="preserve"> </w:t>
      </w:r>
      <w:proofErr w:type="spellStart"/>
      <w:r w:rsidR="002F1713">
        <w:rPr>
          <w:b/>
        </w:rPr>
        <w:t>Morath</w:t>
      </w:r>
      <w:proofErr w:type="spellEnd"/>
      <w:r w:rsidR="002F1713">
        <w:rPr>
          <w:b/>
        </w:rPr>
        <w:t xml:space="preserve"> Info,</w:t>
      </w:r>
      <w:r w:rsidR="00ED53AF">
        <w:rPr>
          <w:b/>
        </w:rPr>
        <w:t xml:space="preserve"> Questions and Answers</w:t>
      </w:r>
      <w:r w:rsidR="002F1713">
        <w:rPr>
          <w:b/>
        </w:rPr>
        <w:t xml:space="preserve"> and FAQ Elvia or PIO Office</w:t>
      </w:r>
      <w:r w:rsidR="00ED53AF">
        <w:rPr>
          <w:b/>
        </w:rPr>
        <w:t>.</w:t>
      </w:r>
      <w:r w:rsidR="002F1713">
        <w:rPr>
          <w:b/>
        </w:rPr>
        <w:t xml:space="preserve"> </w:t>
      </w:r>
      <w:r w:rsidR="00BB12F4">
        <w:rPr>
          <w:b/>
        </w:rPr>
        <w:t xml:space="preserve">                              </w:t>
      </w:r>
    </w:p>
    <w:p w:rsidR="009E3E48" w:rsidRPr="00451DF3" w:rsidRDefault="0002276D" w:rsidP="009E3E48">
      <w:pPr>
        <w:spacing w:line="288" w:lineRule="auto"/>
        <w:rPr>
          <w:b/>
        </w:rPr>
      </w:pPr>
      <w:r>
        <w:t xml:space="preserve">Tammy </w:t>
      </w:r>
      <w:proofErr w:type="spellStart"/>
      <w:r>
        <w:t>Avent</w:t>
      </w:r>
      <w:proofErr w:type="spellEnd"/>
      <w:r w:rsidR="009E3E48">
        <w:t xml:space="preserve"> motioned to ad</w:t>
      </w:r>
      <w:r w:rsidR="00D97169">
        <w:t xml:space="preserve">journ the meeting. </w:t>
      </w:r>
      <w:r w:rsidR="009E3E48">
        <w:t xml:space="preserve"> </w:t>
      </w:r>
      <w:r>
        <w:t xml:space="preserve">Sarah Spencer </w:t>
      </w:r>
      <w:r w:rsidR="009E3E48">
        <w:t xml:space="preserve">seconds the motion and all DAC committee members agree. The meeting ends at </w:t>
      </w:r>
      <w:r>
        <w:t>4:55</w:t>
      </w:r>
      <w:r w:rsidR="004A4D99">
        <w:t>.</w:t>
      </w:r>
    </w:p>
    <w:p w:rsidR="009E3E48" w:rsidRPr="009E3E48" w:rsidRDefault="009E3E48" w:rsidP="009E3E48">
      <w:pPr>
        <w:spacing w:line="288" w:lineRule="auto"/>
        <w:rPr>
          <w:b/>
        </w:rPr>
      </w:pPr>
    </w:p>
    <w:p w:rsidR="001448FB" w:rsidRDefault="001448FB"/>
    <w:sectPr w:rsidR="00144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E48"/>
    <w:rsid w:val="0002276D"/>
    <w:rsid w:val="0004558F"/>
    <w:rsid w:val="000503A3"/>
    <w:rsid w:val="000E30D8"/>
    <w:rsid w:val="00102FB2"/>
    <w:rsid w:val="001448FB"/>
    <w:rsid w:val="0016600B"/>
    <w:rsid w:val="001B3E8F"/>
    <w:rsid w:val="001F0075"/>
    <w:rsid w:val="002025E1"/>
    <w:rsid w:val="00261933"/>
    <w:rsid w:val="002F1713"/>
    <w:rsid w:val="00353B08"/>
    <w:rsid w:val="003723D5"/>
    <w:rsid w:val="003D3BEB"/>
    <w:rsid w:val="004A4D99"/>
    <w:rsid w:val="004B5CDD"/>
    <w:rsid w:val="00627A60"/>
    <w:rsid w:val="006A3653"/>
    <w:rsid w:val="00775B39"/>
    <w:rsid w:val="008A3896"/>
    <w:rsid w:val="00997A46"/>
    <w:rsid w:val="009E3E48"/>
    <w:rsid w:val="00A51773"/>
    <w:rsid w:val="00A8246F"/>
    <w:rsid w:val="00AA360B"/>
    <w:rsid w:val="00AB4C71"/>
    <w:rsid w:val="00BB12F4"/>
    <w:rsid w:val="00BE3930"/>
    <w:rsid w:val="00C00EC0"/>
    <w:rsid w:val="00C40F4E"/>
    <w:rsid w:val="00C4406C"/>
    <w:rsid w:val="00C60E8E"/>
    <w:rsid w:val="00CA1A38"/>
    <w:rsid w:val="00D53A3E"/>
    <w:rsid w:val="00D97169"/>
    <w:rsid w:val="00DD1DC4"/>
    <w:rsid w:val="00E04F18"/>
    <w:rsid w:val="00E432D6"/>
    <w:rsid w:val="00E50ED9"/>
    <w:rsid w:val="00E84A46"/>
    <w:rsid w:val="00ED53AF"/>
    <w:rsid w:val="00F339B4"/>
    <w:rsid w:val="00F6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0E09D-49BE-4DFB-87C4-D561D32A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E48"/>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 Staff</dc:creator>
  <cp:keywords/>
  <dc:description/>
  <cp:lastModifiedBy>ADM Staff</cp:lastModifiedBy>
  <cp:revision>39</cp:revision>
  <dcterms:created xsi:type="dcterms:W3CDTF">2020-06-24T20:38:00Z</dcterms:created>
  <dcterms:modified xsi:type="dcterms:W3CDTF">2020-06-29T03:47:00Z</dcterms:modified>
</cp:coreProperties>
</file>